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908" w:type="dxa"/>
        <w:tblLook w:val="01E0"/>
      </w:tblPr>
      <w:tblGrid>
        <w:gridCol w:w="4608"/>
        <w:gridCol w:w="1513"/>
        <w:gridCol w:w="4787"/>
      </w:tblGrid>
      <w:tr w:rsidR="00693C20" w:rsidTr="00693C20">
        <w:trPr>
          <w:trHeight w:val="1602"/>
        </w:trPr>
        <w:tc>
          <w:tcPr>
            <w:tcW w:w="4608" w:type="dxa"/>
          </w:tcPr>
          <w:p w:rsidR="00693C20" w:rsidRDefault="00693C20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 xml:space="preserve">                ХАЛЬМГ ТАҢҺЧИН</w:t>
            </w:r>
          </w:p>
          <w:p w:rsidR="00693C20" w:rsidRDefault="00693C2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КУМСК СЕЛӘНӘ </w:t>
            </w:r>
          </w:p>
          <w:p w:rsidR="00693C20" w:rsidRDefault="00693C20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МУНИЦИПАЛЬН БҮРДӘЦИН АДМИНИСТРАЦИН ЗАКВР</w:t>
            </w:r>
          </w:p>
        </w:tc>
        <w:tc>
          <w:tcPr>
            <w:tcW w:w="1513" w:type="dxa"/>
          </w:tcPr>
          <w:p w:rsidR="00693C20" w:rsidRDefault="00CA45A8">
            <w:pPr>
              <w:spacing w:after="200" w:line="276" w:lineRule="auto"/>
              <w:rPr>
                <w:rFonts w:cs="Calibri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240;visibility:visible;mso-position-horizontal-relative:text;mso-position-vertical-relative:text" wrapcoords="-251 0 -251 21355 21600 21355 21600 0 -251 0">
                  <v:imagedata r:id="rId7" o:title="" croptop="4369f" cropbottom="4369f" cropleft="8937f" cropright="14043f"/>
                  <w10:wrap type="tight"/>
                </v:shape>
                <o:OLEObject Type="Embed" ProgID="Word.Picture.8" ShapeID="_x0000_s1026" DrawAspect="Content" ObjectID="_1713172866" r:id="rId8"/>
              </w:pict>
            </w:r>
          </w:p>
        </w:tc>
        <w:tc>
          <w:tcPr>
            <w:tcW w:w="4787" w:type="dxa"/>
          </w:tcPr>
          <w:p w:rsidR="00693C20" w:rsidRDefault="00693C20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693C20" w:rsidRDefault="00693C20" w:rsidP="00693C20">
      <w:pPr>
        <w:pBdr>
          <w:bottom w:val="single" w:sz="12" w:space="11" w:color="auto"/>
        </w:pBdr>
        <w:jc w:val="center"/>
        <w:rPr>
          <w:rFonts w:cs="Calibri"/>
        </w:rPr>
      </w:pPr>
      <w:r>
        <w:t>359251, Республика Калмыкия Черноземельский район п. Кумской, ул. Н.Лиджи-Горяева,19,</w:t>
      </w:r>
    </w:p>
    <w:p w:rsidR="00693C20" w:rsidRDefault="00693C20" w:rsidP="00693C20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bCs/>
          <w:sz w:val="22"/>
          <w:szCs w:val="22"/>
        </w:rPr>
      </w:pPr>
      <w:r>
        <w:t xml:space="preserve">тел. /факс (84743) 9-51-24, </w:t>
      </w:r>
      <w:r>
        <w:rPr>
          <w:lang w:val="en-US"/>
        </w:rPr>
        <w:t>email</w:t>
      </w:r>
      <w:r>
        <w:t xml:space="preserve">: </w:t>
      </w:r>
      <w:r>
        <w:rPr>
          <w:lang w:val="en-US"/>
        </w:rPr>
        <w:t>kumsmo</w:t>
      </w:r>
      <w:r>
        <w:t xml:space="preserve">2011@ 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E723B1" w:rsidRDefault="00D64E6E" w:rsidP="00E723B1">
      <w:pPr>
        <w:tabs>
          <w:tab w:val="left" w:pos="3200"/>
          <w:tab w:val="left" w:pos="65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«02» июля </w:t>
      </w:r>
      <w:smartTag w:uri="urn:schemas-microsoft-com:office:smarttags" w:element="metricconverter">
        <w:smartTagPr>
          <w:attr w:name="ProductID" w:val="2019 г"/>
        </w:smartTagPr>
        <w:r w:rsidR="00E723B1">
          <w:rPr>
            <w:b/>
            <w:bCs/>
            <w:sz w:val="22"/>
            <w:szCs w:val="22"/>
          </w:rPr>
          <w:t>2019 г</w:t>
        </w:r>
      </w:smartTag>
      <w:r w:rsidR="00E723B1">
        <w:rPr>
          <w:b/>
          <w:bCs/>
          <w:sz w:val="22"/>
          <w:szCs w:val="22"/>
        </w:rPr>
        <w:t xml:space="preserve">.                      № </w:t>
      </w:r>
      <w:r>
        <w:rPr>
          <w:b/>
          <w:bCs/>
          <w:sz w:val="22"/>
          <w:szCs w:val="22"/>
        </w:rPr>
        <w:t>10</w:t>
      </w:r>
      <w:r w:rsidR="00E723B1">
        <w:rPr>
          <w:b/>
          <w:bCs/>
          <w:sz w:val="22"/>
          <w:szCs w:val="22"/>
        </w:rPr>
        <w:t xml:space="preserve">                      </w:t>
      </w:r>
      <w:r w:rsidR="00E620A2">
        <w:rPr>
          <w:b/>
          <w:bCs/>
          <w:sz w:val="22"/>
          <w:szCs w:val="22"/>
        </w:rPr>
        <w:t xml:space="preserve">                                   </w:t>
      </w:r>
      <w:r w:rsidR="00E723B1">
        <w:rPr>
          <w:b/>
          <w:bCs/>
          <w:sz w:val="22"/>
          <w:szCs w:val="22"/>
        </w:rPr>
        <w:t xml:space="preserve">    п. </w:t>
      </w:r>
      <w:r w:rsidR="00E620A2">
        <w:rPr>
          <w:b/>
          <w:bCs/>
          <w:sz w:val="22"/>
          <w:szCs w:val="22"/>
        </w:rPr>
        <w:t>Кумской</w:t>
      </w:r>
    </w:p>
    <w:p w:rsidR="00E723B1" w:rsidRPr="00E723B1" w:rsidRDefault="00E723B1" w:rsidP="00E723B1">
      <w:pPr>
        <w:jc w:val="center"/>
      </w:pPr>
    </w:p>
    <w:p w:rsidR="00E723B1" w:rsidRPr="00AF1CBA" w:rsidRDefault="00E723B1" w:rsidP="00E723B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F1CBA">
        <w:rPr>
          <w:rFonts w:ascii="Times New Roman" w:hAnsi="Times New Roman" w:cs="Times New Roman"/>
          <w:color w:val="auto"/>
        </w:rPr>
        <w:t xml:space="preserve">"Об утверждении Положения о сообщении муниципальными служащими Администрации </w:t>
      </w:r>
      <w:r w:rsidR="00E620A2" w:rsidRPr="00AF1CBA">
        <w:rPr>
          <w:rFonts w:ascii="Times New Roman" w:hAnsi="Times New Roman" w:cs="Times New Roman"/>
          <w:color w:val="auto"/>
        </w:rPr>
        <w:t xml:space="preserve">Кумского  </w:t>
      </w:r>
      <w:r w:rsidRPr="00AF1CBA">
        <w:rPr>
          <w:rFonts w:ascii="Times New Roman" w:hAnsi="Times New Roman" w:cs="Times New Roman"/>
          <w:color w:val="auto"/>
        </w:rPr>
        <w:t xml:space="preserve">сельского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E723B1" w:rsidRPr="00AF1CBA" w:rsidRDefault="00E723B1" w:rsidP="00E723B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F1CBA">
        <w:rPr>
          <w:rFonts w:ascii="Times New Roman" w:hAnsi="Times New Roman" w:cs="Times New Roman"/>
          <w:color w:val="auto"/>
        </w:rPr>
        <w:t xml:space="preserve">участие в которых связано с исполнением ими служебных обязанностей, </w:t>
      </w:r>
    </w:p>
    <w:p w:rsidR="00E723B1" w:rsidRPr="00AF1CBA" w:rsidRDefault="00E723B1" w:rsidP="00E723B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F1CBA">
        <w:rPr>
          <w:rFonts w:ascii="Times New Roman" w:hAnsi="Times New Roman" w:cs="Times New Roman"/>
          <w:color w:val="auto"/>
        </w:rPr>
        <w:t>сдачи и оценки подарка, реализации (выкупа) и зачисления средств,</w:t>
      </w:r>
    </w:p>
    <w:p w:rsidR="00E723B1" w:rsidRPr="00AF1CBA" w:rsidRDefault="00E723B1" w:rsidP="00E723B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F1CBA">
        <w:rPr>
          <w:rFonts w:ascii="Times New Roman" w:hAnsi="Times New Roman" w:cs="Times New Roman"/>
          <w:color w:val="auto"/>
        </w:rPr>
        <w:t xml:space="preserve"> вырученных от его реализации"</w:t>
      </w:r>
    </w:p>
    <w:p w:rsidR="00E723B1" w:rsidRPr="00AF1CBA" w:rsidRDefault="00E723B1" w:rsidP="00E723B1">
      <w:pPr>
        <w:rPr>
          <w:rFonts w:ascii="Times New Roman" w:hAnsi="Times New Roman" w:cs="Times New Roman"/>
        </w:rPr>
      </w:pPr>
    </w:p>
    <w:p w:rsidR="00E723B1" w:rsidRPr="00AF1CBA" w:rsidRDefault="00E723B1" w:rsidP="00E723B1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В соответствии с </w:t>
      </w:r>
      <w:r w:rsidRPr="00AF1CBA">
        <w:rPr>
          <w:rFonts w:ascii="Times New Roman" w:hAnsi="Times New Roman" w:cs="Times New Roman"/>
          <w:spacing w:val="2"/>
          <w:shd w:val="clear" w:color="auto" w:fill="FFFFFF"/>
        </w:rPr>
        <w:t> </w:t>
      </w:r>
      <w:hyperlink r:id="rId9" w:history="1">
        <w:r w:rsidRPr="00AF1CBA">
          <w:rPr>
            <w:rStyle w:val="af5"/>
            <w:rFonts w:ascii="Times New Roman" w:hAnsi="Times New Roman"/>
            <w:color w:val="auto"/>
            <w:spacing w:val="2"/>
            <w:u w:val="none"/>
            <w:shd w:val="clear" w:color="auto" w:fill="FFFFFF"/>
          </w:rPr>
          <w:t>Федеральным законом от 02.03.2007 №25-ФЗ "О муниципальной службе"</w:t>
        </w:r>
      </w:hyperlink>
      <w:r w:rsidRPr="00AF1CBA">
        <w:rPr>
          <w:rFonts w:ascii="Times New Roman" w:hAnsi="Times New Roman" w:cs="Times New Roman"/>
          <w:spacing w:val="2"/>
          <w:shd w:val="clear" w:color="auto" w:fill="FFFFFF"/>
        </w:rPr>
        <w:t>, </w:t>
      </w:r>
      <w:hyperlink r:id="rId10" w:history="1">
        <w:r w:rsidRPr="00AF1CBA">
          <w:rPr>
            <w:rStyle w:val="af5"/>
            <w:rFonts w:ascii="Times New Roman" w:hAnsi="Times New Roman"/>
            <w:color w:val="auto"/>
            <w:spacing w:val="2"/>
            <w:u w:val="none"/>
            <w:shd w:val="clear" w:color="auto" w:fill="FFFFFF"/>
          </w:rPr>
          <w:t>Федеральным законом от 25.12.2008 №273-ФЗ "О противодействии коррупции"</w:t>
        </w:r>
      </w:hyperlink>
      <w:r w:rsidRPr="00AF1CBA">
        <w:rPr>
          <w:rFonts w:ascii="Times New Roman" w:hAnsi="Times New Roman" w:cs="Times New Roman"/>
          <w:spacing w:val="2"/>
          <w:shd w:val="clear" w:color="auto" w:fill="FFFFFF"/>
        </w:rPr>
        <w:t xml:space="preserve">, руководствуясь </w:t>
      </w:r>
      <w:r w:rsidRPr="00AF1CBA">
        <w:rPr>
          <w:rFonts w:ascii="Times New Roman" w:hAnsi="Times New Roman" w:cs="Times New Roman"/>
        </w:rPr>
        <w:t>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</w:t>
      </w:r>
      <w:r w:rsidR="00E620A2" w:rsidRPr="00AF1CBA">
        <w:rPr>
          <w:rFonts w:ascii="Times New Roman" w:hAnsi="Times New Roman" w:cs="Times New Roman"/>
        </w:rPr>
        <w:t xml:space="preserve"> Кумского</w:t>
      </w:r>
      <w:r w:rsidRPr="00AF1CBA">
        <w:rPr>
          <w:rFonts w:ascii="Times New Roman" w:hAnsi="Times New Roman" w:cs="Times New Roman"/>
        </w:rPr>
        <w:t xml:space="preserve"> сельского муниципального образования Республики Калмыкия, Администрация </w:t>
      </w:r>
      <w:r w:rsidR="00E620A2" w:rsidRPr="00AF1CBA">
        <w:rPr>
          <w:rFonts w:ascii="Times New Roman" w:hAnsi="Times New Roman" w:cs="Times New Roman"/>
        </w:rPr>
        <w:t xml:space="preserve">Кумского </w:t>
      </w:r>
      <w:r w:rsidRPr="00AF1CBA">
        <w:rPr>
          <w:rFonts w:ascii="Times New Roman" w:hAnsi="Times New Roman" w:cs="Times New Roman"/>
        </w:rPr>
        <w:t xml:space="preserve"> сельского муниципального образования Республики Калмыкия постановляет:</w:t>
      </w:r>
    </w:p>
    <w:p w:rsidR="00E723B1" w:rsidRPr="00AF1CBA" w:rsidRDefault="00E723B1" w:rsidP="00E723B1">
      <w:pPr>
        <w:rPr>
          <w:rFonts w:ascii="Times New Roman" w:hAnsi="Times New Roman" w:cs="Times New Roman"/>
        </w:rPr>
      </w:pPr>
    </w:p>
    <w:p w:rsidR="00E723B1" w:rsidRPr="00AF1CBA" w:rsidRDefault="00E723B1" w:rsidP="00E723B1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1. Утвердить прилагаемое</w:t>
      </w:r>
      <w:hyperlink w:anchor="sub_1000" w:history="1">
        <w:r w:rsidRPr="00AF1CBA">
          <w:rPr>
            <w:rFonts w:ascii="Times New Roman" w:hAnsi="Times New Roman" w:cs="Times New Roman"/>
            <w:b/>
          </w:rPr>
          <w:t xml:space="preserve"> </w:t>
        </w:r>
        <w:r w:rsidRPr="00AF1CBA">
          <w:rPr>
            <w:rFonts w:ascii="Times New Roman" w:hAnsi="Times New Roman" w:cs="Times New Roman"/>
          </w:rPr>
          <w:t>П</w:t>
        </w:r>
        <w:r w:rsidRPr="00AF1CBA">
          <w:rPr>
            <w:rStyle w:val="a4"/>
            <w:rFonts w:ascii="Times New Roman" w:hAnsi="Times New Roman"/>
            <w:b w:val="0"/>
            <w:color w:val="auto"/>
          </w:rPr>
          <w:t>оложение</w:t>
        </w:r>
      </w:hyperlink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 xml:space="preserve">о сообщении муниципальными служащими Администрации </w:t>
      </w:r>
      <w:r w:rsidR="00E620A2" w:rsidRPr="00AF1CBA">
        <w:rPr>
          <w:rFonts w:ascii="Times New Roman" w:hAnsi="Times New Roman" w:cs="Times New Roman"/>
        </w:rPr>
        <w:t xml:space="preserve">Кумского </w:t>
      </w:r>
      <w:r w:rsidRPr="00AF1CBA">
        <w:rPr>
          <w:rFonts w:ascii="Times New Roman" w:hAnsi="Times New Roman" w:cs="Times New Roman"/>
        </w:rPr>
        <w:t xml:space="preserve"> сельского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обязанностей, сдаче и оценке подарка, реализации (выкупе) и зачислении средств, вырученных от его реализации.</w:t>
      </w:r>
    </w:p>
    <w:p w:rsidR="00E723B1" w:rsidRPr="00AF1CBA" w:rsidRDefault="00E723B1" w:rsidP="00E723B1">
      <w:pPr>
        <w:rPr>
          <w:rFonts w:ascii="Times New Roman" w:hAnsi="Times New Roman" w:cs="Times New Roman"/>
          <w:spacing w:val="2"/>
          <w:shd w:val="clear" w:color="auto" w:fill="FFFFFF"/>
        </w:rPr>
      </w:pPr>
      <w:r w:rsidRPr="00AF1CBA">
        <w:rPr>
          <w:rFonts w:ascii="Times New Roman" w:hAnsi="Times New Roman" w:cs="Times New Roman"/>
        </w:rPr>
        <w:t xml:space="preserve">2. Установить, что главный специалист Администрации </w:t>
      </w:r>
      <w:r w:rsidR="00E620A2" w:rsidRPr="00AF1CBA">
        <w:rPr>
          <w:rFonts w:ascii="Times New Roman" w:hAnsi="Times New Roman" w:cs="Times New Roman"/>
        </w:rPr>
        <w:t xml:space="preserve">Кумского </w:t>
      </w:r>
      <w:r w:rsidRPr="00AF1CBA">
        <w:rPr>
          <w:rFonts w:ascii="Times New Roman" w:hAnsi="Times New Roman" w:cs="Times New Roman"/>
        </w:rPr>
        <w:t xml:space="preserve"> сельского муниципального образования Республики Калмыкия </w:t>
      </w:r>
      <w:r w:rsidRPr="00AF1CBA">
        <w:rPr>
          <w:rFonts w:ascii="Times New Roman" w:hAnsi="Times New Roman" w:cs="Times New Roman"/>
          <w:spacing w:val="2"/>
          <w:shd w:val="clear" w:color="auto" w:fill="FFFFFF"/>
        </w:rPr>
        <w:t>осуществляет прием подарков, полученных муниципальными служащими,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принятие решения о реализации указанных подарков.</w:t>
      </w:r>
    </w:p>
    <w:p w:rsidR="00E723B1" w:rsidRPr="00AF1CBA" w:rsidRDefault="00E723B1" w:rsidP="00E723B1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  <w:spacing w:val="2"/>
          <w:shd w:val="clear" w:color="auto" w:fill="FFFFFF"/>
        </w:rPr>
        <w:t>3. Настоящее постановление подлежит опубликованию и размещению на официальном сайте</w:t>
      </w:r>
      <w:r w:rsidRPr="00AF1CBA">
        <w:rPr>
          <w:rFonts w:ascii="Times New Roman" w:hAnsi="Times New Roman" w:cs="Times New Roman"/>
        </w:rPr>
        <w:t xml:space="preserve"> </w:t>
      </w:r>
      <w:r w:rsidR="00E620A2" w:rsidRPr="00AF1CBA">
        <w:rPr>
          <w:rFonts w:ascii="Times New Roman" w:hAnsi="Times New Roman" w:cs="Times New Roman"/>
        </w:rPr>
        <w:t xml:space="preserve">Кумского </w:t>
      </w:r>
      <w:r w:rsidRPr="00AF1CBA">
        <w:rPr>
          <w:rFonts w:ascii="Times New Roman" w:hAnsi="Times New Roman" w:cs="Times New Roman"/>
        </w:rPr>
        <w:t xml:space="preserve"> сельского муниципального образования Республики Калмыкия.</w:t>
      </w:r>
    </w:p>
    <w:p w:rsidR="00E723B1" w:rsidRPr="00AF1CBA" w:rsidRDefault="00E723B1" w:rsidP="00E723B1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E723B1" w:rsidRPr="00AF1CBA" w:rsidRDefault="00E723B1" w:rsidP="00E723B1">
      <w:pPr>
        <w:rPr>
          <w:rFonts w:ascii="Times New Roman" w:hAnsi="Times New Roman" w:cs="Times New Roman"/>
        </w:rPr>
      </w:pPr>
    </w:p>
    <w:p w:rsidR="00E723B1" w:rsidRPr="00AF1CBA" w:rsidRDefault="00E723B1" w:rsidP="00E723B1">
      <w:pPr>
        <w:ind w:left="360"/>
        <w:rPr>
          <w:rFonts w:ascii="Times New Roman" w:hAnsi="Times New Roman" w:cs="Times New Roman"/>
          <w:b/>
        </w:rPr>
      </w:pPr>
    </w:p>
    <w:p w:rsidR="00E723B1" w:rsidRPr="00AF1CBA" w:rsidRDefault="00E723B1" w:rsidP="00E723B1">
      <w:pPr>
        <w:ind w:firstLine="0"/>
        <w:jc w:val="left"/>
        <w:rPr>
          <w:rFonts w:ascii="Times New Roman" w:hAnsi="Times New Roman" w:cs="Times New Roman"/>
          <w:b/>
        </w:rPr>
      </w:pPr>
      <w:r w:rsidRPr="00AF1CBA">
        <w:rPr>
          <w:rFonts w:ascii="Times New Roman" w:hAnsi="Times New Roman" w:cs="Times New Roman"/>
          <w:b/>
        </w:rPr>
        <w:t>Глава</w:t>
      </w:r>
    </w:p>
    <w:p w:rsidR="00E723B1" w:rsidRPr="00AF1CBA" w:rsidRDefault="00E723B1" w:rsidP="00E723B1">
      <w:pPr>
        <w:ind w:firstLine="0"/>
        <w:jc w:val="left"/>
        <w:rPr>
          <w:rFonts w:ascii="Times New Roman" w:hAnsi="Times New Roman" w:cs="Times New Roman"/>
          <w:b/>
        </w:rPr>
      </w:pPr>
      <w:r w:rsidRPr="00AF1CBA">
        <w:rPr>
          <w:rFonts w:ascii="Times New Roman" w:hAnsi="Times New Roman" w:cs="Times New Roman"/>
          <w:b/>
        </w:rPr>
        <w:t xml:space="preserve"> </w:t>
      </w:r>
      <w:r w:rsidR="00E620A2" w:rsidRPr="00AF1CBA">
        <w:rPr>
          <w:rFonts w:ascii="Times New Roman" w:hAnsi="Times New Roman" w:cs="Times New Roman"/>
          <w:b/>
        </w:rPr>
        <w:t xml:space="preserve">Кумского </w:t>
      </w:r>
      <w:r w:rsidRPr="00AF1CBA">
        <w:rPr>
          <w:rFonts w:ascii="Times New Roman" w:hAnsi="Times New Roman" w:cs="Times New Roman"/>
          <w:b/>
        </w:rPr>
        <w:t>сельского</w:t>
      </w:r>
    </w:p>
    <w:p w:rsidR="00693C20" w:rsidRPr="00AF1CBA" w:rsidRDefault="00E723B1" w:rsidP="00693C20">
      <w:pPr>
        <w:ind w:firstLine="0"/>
        <w:jc w:val="left"/>
        <w:rPr>
          <w:rFonts w:ascii="Times New Roman" w:hAnsi="Times New Roman" w:cs="Times New Roman"/>
          <w:b/>
        </w:rPr>
      </w:pPr>
      <w:r w:rsidRPr="00AF1CBA">
        <w:rPr>
          <w:rFonts w:ascii="Times New Roman" w:hAnsi="Times New Roman" w:cs="Times New Roman"/>
          <w:b/>
        </w:rPr>
        <w:t>муниципального образования</w:t>
      </w:r>
    </w:p>
    <w:p w:rsidR="00693C20" w:rsidRPr="00AF1CBA" w:rsidRDefault="00693C20" w:rsidP="00693C20">
      <w:pPr>
        <w:ind w:firstLine="0"/>
        <w:jc w:val="left"/>
        <w:rPr>
          <w:rFonts w:ascii="Times New Roman" w:hAnsi="Times New Roman" w:cs="Times New Roman"/>
          <w:b/>
        </w:rPr>
      </w:pPr>
      <w:r w:rsidRPr="00AF1CBA">
        <w:rPr>
          <w:rFonts w:ascii="Times New Roman" w:hAnsi="Times New Roman" w:cs="Times New Roman"/>
          <w:b/>
        </w:rPr>
        <w:t xml:space="preserve">Республики Калмыкия (ахлачи)                                                                  В.Б.Сангаджиева                                          </w:t>
      </w:r>
    </w:p>
    <w:p w:rsidR="00693C20" w:rsidRPr="00AF1CBA" w:rsidRDefault="00693C20" w:rsidP="00693C20">
      <w:pPr>
        <w:ind w:left="360"/>
        <w:rPr>
          <w:rFonts w:ascii="Times New Roman" w:hAnsi="Times New Roman" w:cs="Times New Roman"/>
          <w:b/>
        </w:rPr>
      </w:pPr>
    </w:p>
    <w:p w:rsidR="00E723B1" w:rsidRPr="00AF1CBA" w:rsidRDefault="00E723B1" w:rsidP="00E723B1">
      <w:pPr>
        <w:ind w:left="360"/>
        <w:jc w:val="right"/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lastRenderedPageBreak/>
        <w:t xml:space="preserve">приложение </w:t>
      </w:r>
    </w:p>
    <w:p w:rsidR="00E723B1" w:rsidRPr="00AF1CBA" w:rsidRDefault="00E723B1" w:rsidP="00E723B1">
      <w:pPr>
        <w:ind w:left="360"/>
        <w:jc w:val="right"/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к постановлению Главы администрации</w:t>
      </w:r>
    </w:p>
    <w:p w:rsidR="00E723B1" w:rsidRPr="00AF1CBA" w:rsidRDefault="00035E65" w:rsidP="00E723B1">
      <w:pPr>
        <w:ind w:left="360"/>
        <w:jc w:val="right"/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Кумского </w:t>
      </w:r>
      <w:r w:rsidR="00E723B1" w:rsidRPr="00AF1CBA">
        <w:rPr>
          <w:rFonts w:ascii="Times New Roman" w:hAnsi="Times New Roman" w:cs="Times New Roman"/>
        </w:rPr>
        <w:t xml:space="preserve"> СМО РК от </w:t>
      </w:r>
      <w:r w:rsidR="00D64E6E">
        <w:rPr>
          <w:rFonts w:ascii="Times New Roman" w:hAnsi="Times New Roman" w:cs="Times New Roman"/>
        </w:rPr>
        <w:t>«02</w:t>
      </w:r>
      <w:r w:rsidRPr="00AF1CBA">
        <w:rPr>
          <w:rFonts w:ascii="Times New Roman" w:hAnsi="Times New Roman" w:cs="Times New Roman"/>
        </w:rPr>
        <w:t>»</w:t>
      </w:r>
      <w:r w:rsidR="00D64E6E">
        <w:rPr>
          <w:rFonts w:ascii="Times New Roman" w:hAnsi="Times New Roman" w:cs="Times New Roman"/>
        </w:rPr>
        <w:t xml:space="preserve"> июля</w:t>
      </w:r>
      <w:r w:rsidR="00E723B1" w:rsidRPr="00AF1CBA">
        <w:rPr>
          <w:rFonts w:ascii="Times New Roman" w:hAnsi="Times New Roman" w:cs="Times New Roman"/>
        </w:rPr>
        <w:t>.2019 года №</w:t>
      </w:r>
      <w:r w:rsidR="00D64E6E">
        <w:rPr>
          <w:rFonts w:ascii="Times New Roman" w:hAnsi="Times New Roman" w:cs="Times New Roman"/>
        </w:rPr>
        <w:t xml:space="preserve"> 10</w:t>
      </w:r>
    </w:p>
    <w:p w:rsidR="00E723B1" w:rsidRPr="00AF1CBA" w:rsidRDefault="00E723B1" w:rsidP="00E723B1">
      <w:pPr>
        <w:ind w:left="360"/>
        <w:rPr>
          <w:rFonts w:ascii="Times New Roman" w:hAnsi="Times New Roman" w:cs="Times New Roman"/>
        </w:rPr>
      </w:pPr>
    </w:p>
    <w:p w:rsidR="008820DF" w:rsidRPr="00AF1CBA" w:rsidRDefault="008820DF" w:rsidP="008820DF">
      <w:pPr>
        <w:rPr>
          <w:rFonts w:ascii="Times New Roman" w:hAnsi="Times New Roman" w:cs="Times New Roman"/>
        </w:rPr>
      </w:pPr>
    </w:p>
    <w:p w:rsidR="00667CB8" w:rsidRPr="00AF1CBA" w:rsidRDefault="004E7611" w:rsidP="000D4E3B">
      <w:pPr>
        <w:pStyle w:val="1"/>
        <w:rPr>
          <w:rFonts w:ascii="Times New Roman" w:hAnsi="Times New Roman" w:cs="Times New Roman"/>
          <w:color w:val="auto"/>
        </w:rPr>
      </w:pPr>
      <w:r w:rsidRPr="00AF1CBA">
        <w:rPr>
          <w:rFonts w:ascii="Times New Roman" w:hAnsi="Times New Roman" w:cs="Times New Roman"/>
          <w:b w:val="0"/>
          <w:color w:val="auto"/>
        </w:rPr>
        <w:t>П</w:t>
      </w:r>
      <w:r w:rsidR="00667CB8" w:rsidRPr="00AF1CBA">
        <w:rPr>
          <w:rFonts w:ascii="Times New Roman" w:hAnsi="Times New Roman" w:cs="Times New Roman"/>
          <w:b w:val="0"/>
          <w:color w:val="auto"/>
        </w:rPr>
        <w:t>оложение</w:t>
      </w:r>
      <w:r w:rsidR="00667CB8" w:rsidRPr="00AF1CBA">
        <w:rPr>
          <w:rFonts w:ascii="Times New Roman" w:hAnsi="Times New Roman" w:cs="Times New Roman"/>
          <w:b w:val="0"/>
          <w:color w:val="auto"/>
        </w:rPr>
        <w:br/>
        <w:t xml:space="preserve">о сообщении отдельными </w:t>
      </w:r>
      <w:r w:rsidR="000D4E3B" w:rsidRPr="00AF1CBA">
        <w:rPr>
          <w:rFonts w:ascii="Times New Roman" w:hAnsi="Times New Roman" w:cs="Times New Roman"/>
          <w:b w:val="0"/>
          <w:color w:val="auto"/>
        </w:rPr>
        <w:t>муниципальными служащими Администрации</w:t>
      </w:r>
      <w:r w:rsidR="00466B1F" w:rsidRPr="00AF1CBA">
        <w:rPr>
          <w:rFonts w:ascii="Times New Roman" w:hAnsi="Times New Roman" w:cs="Times New Roman"/>
          <w:color w:val="auto"/>
        </w:rPr>
        <w:t xml:space="preserve"> </w:t>
      </w:r>
      <w:r w:rsidR="00466B1F" w:rsidRPr="00AF1CBA">
        <w:rPr>
          <w:rFonts w:ascii="Times New Roman" w:hAnsi="Times New Roman" w:cs="Times New Roman"/>
          <w:b w:val="0"/>
          <w:color w:val="auto"/>
        </w:rPr>
        <w:t>Кумского</w:t>
      </w:r>
      <w:r w:rsidR="000D4E3B" w:rsidRPr="00AF1CBA">
        <w:rPr>
          <w:rFonts w:ascii="Times New Roman" w:hAnsi="Times New Roman" w:cs="Times New Roman"/>
          <w:b w:val="0"/>
          <w:color w:val="auto"/>
        </w:rPr>
        <w:t xml:space="preserve"> </w:t>
      </w:r>
      <w:r w:rsidR="00E723B1" w:rsidRPr="00AF1CBA">
        <w:rPr>
          <w:rFonts w:ascii="Times New Roman" w:hAnsi="Times New Roman" w:cs="Times New Roman"/>
          <w:b w:val="0"/>
          <w:color w:val="auto"/>
        </w:rPr>
        <w:t xml:space="preserve"> сельского</w:t>
      </w:r>
      <w:r w:rsidR="000D4E3B" w:rsidRPr="00AF1CBA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Республики Калмыкия </w:t>
      </w:r>
      <w:r w:rsidR="00667CB8" w:rsidRPr="00AF1CBA">
        <w:rPr>
          <w:rFonts w:ascii="Times New Roman" w:hAnsi="Times New Roman" w:cs="Times New Roman"/>
          <w:b w:val="0"/>
          <w:color w:val="auto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  <w:r w:rsidR="00667CB8" w:rsidRPr="00AF1CBA">
        <w:rPr>
          <w:rFonts w:ascii="Times New Roman" w:hAnsi="Times New Roman" w:cs="Times New Roman"/>
          <w:b w:val="0"/>
          <w:color w:val="auto"/>
        </w:rPr>
        <w:br/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0" w:name="sub_1001"/>
      <w:r w:rsidRPr="00AF1CBA">
        <w:rPr>
          <w:rFonts w:ascii="Times New Roman" w:hAnsi="Times New Roman" w:cs="Times New Roman"/>
        </w:rPr>
        <w:t xml:space="preserve">1. Настоящее </w:t>
      </w:r>
      <w:r w:rsidR="000D4E3B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 xml:space="preserve">оложение определяет порядок сообщения </w:t>
      </w:r>
      <w:r w:rsidR="000D4E3B" w:rsidRPr="00AF1CBA">
        <w:rPr>
          <w:rFonts w:ascii="Times New Roman" w:hAnsi="Times New Roman" w:cs="Times New Roman"/>
        </w:rPr>
        <w:t xml:space="preserve">муниципальными служащими Администрации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E723B1" w:rsidRPr="00AF1CBA">
        <w:rPr>
          <w:rFonts w:ascii="Times New Roman" w:hAnsi="Times New Roman" w:cs="Times New Roman"/>
        </w:rPr>
        <w:t xml:space="preserve"> сельского </w:t>
      </w:r>
      <w:r w:rsidR="000D4E3B" w:rsidRPr="00AF1CBA">
        <w:rPr>
          <w:rFonts w:ascii="Times New Roman" w:hAnsi="Times New Roman" w:cs="Times New Roman"/>
        </w:rPr>
        <w:t>муниципального образования Республики Калмыкия (далее – муниципальные служащие)</w:t>
      </w:r>
      <w:r w:rsidRPr="00AF1CBA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обязанностей, порядок сдачи и оценки подарка, реализации (выкупа) и зачисления средств, вырученных от его реализации.</w:t>
      </w:r>
    </w:p>
    <w:bookmarkEnd w:id="0"/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2. Для целей настоящего </w:t>
      </w:r>
      <w:r w:rsidR="000D4E3B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>оложения используются следующие понятия: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1" w:name="sub_10021"/>
      <w:r w:rsidRPr="00AF1CBA">
        <w:rPr>
          <w:rStyle w:val="a3"/>
          <w:rFonts w:ascii="Times New Roman" w:hAnsi="Times New Roman" w:cs="Times New Roman"/>
          <w:b w:val="0"/>
          <w:bCs/>
          <w:color w:val="auto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AF1CBA">
        <w:rPr>
          <w:rFonts w:ascii="Times New Roman" w:hAnsi="Times New Roman" w:cs="Times New Roman"/>
        </w:rPr>
        <w:t xml:space="preserve"> - подарок, полученный </w:t>
      </w:r>
      <w:r w:rsidR="000D4E3B" w:rsidRPr="00AF1CBA">
        <w:rPr>
          <w:rFonts w:ascii="Times New Roman" w:hAnsi="Times New Roman" w:cs="Times New Roman"/>
        </w:rPr>
        <w:t xml:space="preserve">муниципальным служащим </w:t>
      </w:r>
      <w:r w:rsidRPr="00AF1CBA">
        <w:rPr>
          <w:rFonts w:ascii="Times New Roman" w:hAnsi="Times New Roman" w:cs="Times New Roman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обязанностей, цветов и ценных подарков, которые вручены в качестве поощрения (награды);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2" w:name="sub_10022"/>
      <w:bookmarkEnd w:id="1"/>
      <w:r w:rsidRPr="00AF1CBA">
        <w:rPr>
          <w:rStyle w:val="a3"/>
          <w:rFonts w:ascii="Times New Roman" w:hAnsi="Times New Roman" w:cs="Times New Roman"/>
          <w:b w:val="0"/>
          <w:bCs/>
          <w:color w:val="auto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обязанностей"</w:t>
      </w:r>
      <w:r w:rsidRPr="00AF1CBA">
        <w:rPr>
          <w:rFonts w:ascii="Times New Roman" w:hAnsi="Times New Roman" w:cs="Times New Roman"/>
        </w:rPr>
        <w:t xml:space="preserve"> - получение </w:t>
      </w:r>
      <w:r w:rsidR="000D4E3B" w:rsidRPr="00AF1CBA">
        <w:rPr>
          <w:rFonts w:ascii="Times New Roman" w:hAnsi="Times New Roman" w:cs="Times New Roman"/>
        </w:rPr>
        <w:t>муниципальным</w:t>
      </w:r>
      <w:r w:rsidRPr="00AF1CBA">
        <w:rPr>
          <w:rFonts w:ascii="Times New Roman" w:hAnsi="Times New Roman" w:cs="Times New Roman"/>
        </w:rPr>
        <w:t xml:space="preserve"> служащим</w:t>
      </w:r>
      <w:r w:rsidR="000D4E3B" w:rsidRPr="00AF1CBA">
        <w:rPr>
          <w:rFonts w:ascii="Times New Roman" w:hAnsi="Times New Roman" w:cs="Times New Roman"/>
        </w:rPr>
        <w:t xml:space="preserve"> </w:t>
      </w:r>
      <w:r w:rsidRPr="00AF1CBA">
        <w:rPr>
          <w:rFonts w:ascii="Times New Roman" w:hAnsi="Times New Roman" w:cs="Times New Roman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2"/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3. </w:t>
      </w:r>
      <w:r w:rsidR="000D4E3B" w:rsidRPr="00AF1CBA">
        <w:rPr>
          <w:rFonts w:ascii="Times New Roman" w:hAnsi="Times New Roman" w:cs="Times New Roman"/>
        </w:rPr>
        <w:t>Муниципальные</w:t>
      </w:r>
      <w:r w:rsidRPr="00AF1CBA">
        <w:rPr>
          <w:rFonts w:ascii="Times New Roman" w:hAnsi="Times New Roman" w:cs="Times New Roman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4. </w:t>
      </w:r>
      <w:r w:rsidR="000D4E3B" w:rsidRPr="00AF1CBA">
        <w:rPr>
          <w:rFonts w:ascii="Times New Roman" w:hAnsi="Times New Roman" w:cs="Times New Roman"/>
        </w:rPr>
        <w:t>Муниципальные служащие</w:t>
      </w:r>
      <w:r w:rsidRPr="00AF1CBA">
        <w:rPr>
          <w:rFonts w:ascii="Times New Roman" w:hAnsi="Times New Roman" w:cs="Times New Roman"/>
        </w:rPr>
        <w:t xml:space="preserve"> обязаны в порядке, предусмотренном настоящим </w:t>
      </w:r>
      <w:r w:rsidR="000D4E3B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</w:t>
      </w:r>
      <w:r w:rsidR="00DB14C3" w:rsidRPr="00AF1CBA">
        <w:rPr>
          <w:rFonts w:ascii="Times New Roman" w:hAnsi="Times New Roman" w:cs="Times New Roman"/>
        </w:rPr>
        <w:t>орган местного самоуправления</w:t>
      </w:r>
      <w:r w:rsidRPr="00AF1CBA">
        <w:rPr>
          <w:rFonts w:ascii="Times New Roman" w:hAnsi="Times New Roman" w:cs="Times New Roman"/>
        </w:rPr>
        <w:t>.</w:t>
      </w:r>
    </w:p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(далее - уведомление), составленное согласно </w:t>
      </w:r>
      <w:hyperlink w:anchor="sub_10000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Pr="00AF1CBA">
        <w:rPr>
          <w:rFonts w:ascii="Times New Roman" w:hAnsi="Times New Roman" w:cs="Times New Roman"/>
          <w:b/>
        </w:rPr>
        <w:t>,</w:t>
      </w:r>
      <w:r w:rsidRPr="00AF1CBA">
        <w:rPr>
          <w:rFonts w:ascii="Times New Roman" w:hAnsi="Times New Roman" w:cs="Times New Roman"/>
        </w:rPr>
        <w:t xml:space="preserve"> представляется не позднее 3 рабочих дней со дня получения подарка </w:t>
      </w:r>
      <w:r w:rsidR="00052C44" w:rsidRPr="00AF1CBA">
        <w:rPr>
          <w:rFonts w:ascii="Times New Roman" w:hAnsi="Times New Roman" w:cs="Times New Roman"/>
        </w:rPr>
        <w:lastRenderedPageBreak/>
        <w:t xml:space="preserve">на имя Главы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572A5D" w:rsidRPr="00AF1CBA">
        <w:rPr>
          <w:rFonts w:ascii="Times New Roman" w:hAnsi="Times New Roman" w:cs="Times New Roman"/>
        </w:rPr>
        <w:t xml:space="preserve"> сельского </w:t>
      </w:r>
      <w:r w:rsidR="00052C44" w:rsidRPr="00AF1CBA">
        <w:rPr>
          <w:rFonts w:ascii="Times New Roman" w:hAnsi="Times New Roman" w:cs="Times New Roman"/>
        </w:rPr>
        <w:t>муниципального образования Республики Калмыкия</w:t>
      </w:r>
      <w:r w:rsidRPr="00AF1CBA">
        <w:rPr>
          <w:rFonts w:ascii="Times New Roman" w:hAnsi="Times New Roman" w:cs="Times New Roman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3" w:name="sub_10052"/>
      <w:r w:rsidRPr="00AF1CBA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4" w:name="sub_10053"/>
      <w:bookmarkEnd w:id="3"/>
      <w:r w:rsidRPr="00AF1CBA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sub_1005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абзацах первом</w:t>
        </w:r>
      </w:hyperlink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>и</w:t>
      </w:r>
      <w:r w:rsidRPr="00AF1CBA">
        <w:rPr>
          <w:rFonts w:ascii="Times New Roman" w:hAnsi="Times New Roman" w:cs="Times New Roman"/>
          <w:b/>
        </w:rPr>
        <w:t xml:space="preserve"> </w:t>
      </w:r>
      <w:hyperlink w:anchor="sub_10052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втором</w:t>
        </w:r>
      </w:hyperlink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 xml:space="preserve">настоящего пункта, по причине, не зависящей от </w:t>
      </w:r>
      <w:r w:rsidR="00DB14C3" w:rsidRPr="00AF1CBA">
        <w:rPr>
          <w:rFonts w:ascii="Times New Roman" w:hAnsi="Times New Roman" w:cs="Times New Roman"/>
        </w:rPr>
        <w:t>муниципального</w:t>
      </w:r>
      <w:r w:rsidRPr="00AF1CBA">
        <w:rPr>
          <w:rFonts w:ascii="Times New Roman" w:hAnsi="Times New Roman" w:cs="Times New Roman"/>
        </w:rPr>
        <w:t xml:space="preserve"> служащего</w:t>
      </w:r>
      <w:r w:rsidR="00DB14C3" w:rsidRPr="00AF1CBA">
        <w:rPr>
          <w:rFonts w:ascii="Times New Roman" w:hAnsi="Times New Roman" w:cs="Times New Roman"/>
        </w:rPr>
        <w:t>,</w:t>
      </w:r>
      <w:r w:rsidRPr="00AF1CBA">
        <w:rPr>
          <w:rFonts w:ascii="Times New Roman" w:hAnsi="Times New Roman" w:cs="Times New Roman"/>
        </w:rPr>
        <w:t xml:space="preserve"> оно представляется не позднее следующего дня после ее устранения.</w:t>
      </w:r>
    </w:p>
    <w:bookmarkEnd w:id="4"/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</w:t>
      </w:r>
      <w:r w:rsidR="00DB14C3" w:rsidRPr="00AF1CBA">
        <w:rPr>
          <w:rFonts w:ascii="Times New Roman" w:hAnsi="Times New Roman" w:cs="Times New Roman"/>
        </w:rPr>
        <w:t xml:space="preserve"> нефинансовых </w:t>
      </w:r>
      <w:r w:rsidRPr="00AF1CBA">
        <w:rPr>
          <w:rFonts w:ascii="Times New Roman" w:hAnsi="Times New Roman" w:cs="Times New Roman"/>
        </w:rPr>
        <w:t xml:space="preserve">активов </w:t>
      </w:r>
      <w:r w:rsidR="00DB14C3" w:rsidRPr="00AF1CBA">
        <w:rPr>
          <w:rFonts w:ascii="Times New Roman" w:hAnsi="Times New Roman" w:cs="Times New Roman"/>
        </w:rPr>
        <w:t xml:space="preserve">Администрации </w:t>
      </w:r>
      <w:r w:rsidR="00572A5D" w:rsidRPr="00AF1CBA">
        <w:rPr>
          <w:rFonts w:ascii="Times New Roman" w:hAnsi="Times New Roman" w:cs="Times New Roman"/>
        </w:rPr>
        <w:t xml:space="preserve">Адыковского сельского </w:t>
      </w:r>
      <w:r w:rsidR="00DB14C3" w:rsidRPr="00AF1CBA">
        <w:rPr>
          <w:rFonts w:ascii="Times New Roman" w:hAnsi="Times New Roman" w:cs="Times New Roman"/>
        </w:rPr>
        <w:t>муниципального образования Республики Калмыкия</w:t>
      </w:r>
      <w:r w:rsidRPr="00AF1CBA">
        <w:rPr>
          <w:rFonts w:ascii="Times New Roman" w:hAnsi="Times New Roman" w:cs="Times New Roman"/>
        </w:rPr>
        <w:t xml:space="preserve"> (да</w:t>
      </w:r>
      <w:r w:rsidR="00DB14C3" w:rsidRPr="00AF1CBA">
        <w:rPr>
          <w:rFonts w:ascii="Times New Roman" w:hAnsi="Times New Roman" w:cs="Times New Roman"/>
        </w:rPr>
        <w:t>лее - комиссия</w:t>
      </w:r>
      <w:r w:rsidRPr="00AF1CBA">
        <w:rPr>
          <w:rFonts w:ascii="Times New Roman" w:hAnsi="Times New Roman" w:cs="Times New Roman"/>
        </w:rPr>
        <w:t>).</w:t>
      </w:r>
    </w:p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 w:rsidR="00DB14C3" w:rsidRPr="00AF1CBA">
        <w:rPr>
          <w:rFonts w:ascii="Times New Roman" w:hAnsi="Times New Roman" w:cs="Times New Roman"/>
        </w:rPr>
        <w:t xml:space="preserve">муниципальному </w:t>
      </w:r>
      <w:r w:rsidRPr="00AF1CBA">
        <w:rPr>
          <w:rFonts w:ascii="Times New Roman" w:hAnsi="Times New Roman" w:cs="Times New Roman"/>
        </w:rPr>
        <w:t>служащему неизвестна, сдается</w:t>
      </w:r>
      <w:r w:rsidR="00DB14C3" w:rsidRPr="00AF1CBA">
        <w:rPr>
          <w:rFonts w:ascii="Times New Roman" w:hAnsi="Times New Roman" w:cs="Times New Roman"/>
        </w:rPr>
        <w:t xml:space="preserve"> </w:t>
      </w:r>
      <w:r w:rsidR="00572A5D" w:rsidRPr="00AF1CBA">
        <w:rPr>
          <w:rFonts w:ascii="Times New Roman" w:hAnsi="Times New Roman" w:cs="Times New Roman"/>
        </w:rPr>
        <w:t>главному специалисту</w:t>
      </w:r>
      <w:r w:rsidR="00DB14C3" w:rsidRPr="00AF1CBA">
        <w:rPr>
          <w:rFonts w:ascii="Times New Roman" w:hAnsi="Times New Roman" w:cs="Times New Roman"/>
        </w:rPr>
        <w:t xml:space="preserve"> Администрации</w:t>
      </w:r>
      <w:r w:rsidR="008E6FD4" w:rsidRPr="00AF1CBA">
        <w:rPr>
          <w:rFonts w:ascii="Times New Roman" w:hAnsi="Times New Roman" w:cs="Times New Roman"/>
        </w:rPr>
        <w:t xml:space="preserve">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572A5D" w:rsidRPr="00AF1CBA">
        <w:rPr>
          <w:rFonts w:ascii="Times New Roman" w:hAnsi="Times New Roman" w:cs="Times New Roman"/>
        </w:rPr>
        <w:t xml:space="preserve"> сельского </w:t>
      </w:r>
      <w:r w:rsidR="008E6FD4" w:rsidRPr="00AF1CBA">
        <w:rPr>
          <w:rFonts w:ascii="Times New Roman" w:hAnsi="Times New Roman" w:cs="Times New Roman"/>
        </w:rPr>
        <w:t>муниципального образования Республики Калмыкия</w:t>
      </w:r>
      <w:r w:rsidRPr="00AF1CBA">
        <w:rPr>
          <w:rFonts w:ascii="Times New Roman" w:hAnsi="Times New Roman" w:cs="Times New Roman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5" w:name="sub_1008"/>
      <w:r w:rsidRPr="00AF1CBA">
        <w:rPr>
          <w:rFonts w:ascii="Times New Roman" w:hAnsi="Times New Roman" w:cs="Times New Roman"/>
        </w:rPr>
        <w:t xml:space="preserve">8. </w:t>
      </w:r>
      <w:bookmarkStart w:id="6" w:name="sub_1009"/>
      <w:bookmarkEnd w:id="5"/>
      <w:r w:rsidRPr="00AF1CBA">
        <w:rPr>
          <w:rFonts w:ascii="Times New Roman" w:hAnsi="Times New Roman" w:cs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67CB8" w:rsidRPr="00AF1CBA" w:rsidRDefault="008E6FD4">
      <w:pPr>
        <w:rPr>
          <w:rFonts w:ascii="Times New Roman" w:hAnsi="Times New Roman" w:cs="Times New Roman"/>
        </w:rPr>
      </w:pPr>
      <w:bookmarkStart w:id="7" w:name="sub_1010"/>
      <w:bookmarkEnd w:id="6"/>
      <w:r w:rsidRPr="00AF1CBA">
        <w:rPr>
          <w:rFonts w:ascii="Times New Roman" w:hAnsi="Times New Roman" w:cs="Times New Roman"/>
        </w:rPr>
        <w:t>9</w:t>
      </w:r>
      <w:r w:rsidR="00667CB8" w:rsidRPr="00AF1CBA">
        <w:rPr>
          <w:rFonts w:ascii="Times New Roman" w:hAnsi="Times New Roman" w:cs="Times New Roman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7"/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1</w:t>
      </w:r>
      <w:r w:rsidR="008E6FD4" w:rsidRPr="00AF1CBA">
        <w:rPr>
          <w:rFonts w:ascii="Times New Roman" w:hAnsi="Times New Roman" w:cs="Times New Roman"/>
        </w:rPr>
        <w:t>0</w:t>
      </w:r>
      <w:r w:rsidRPr="00AF1CBA">
        <w:rPr>
          <w:rFonts w:ascii="Times New Roman" w:hAnsi="Times New Roman" w:cs="Times New Roman"/>
        </w:rPr>
        <w:t xml:space="preserve">. </w:t>
      </w:r>
      <w:r w:rsidR="008E6FD4" w:rsidRPr="00AF1CBA">
        <w:rPr>
          <w:rFonts w:ascii="Times New Roman" w:hAnsi="Times New Roman" w:cs="Times New Roman"/>
        </w:rPr>
        <w:t>Администраци</w:t>
      </w:r>
      <w:r w:rsidR="00572A5D" w:rsidRPr="00AF1CBA">
        <w:rPr>
          <w:rFonts w:ascii="Times New Roman" w:hAnsi="Times New Roman" w:cs="Times New Roman"/>
        </w:rPr>
        <w:t>я</w:t>
      </w:r>
      <w:r w:rsidR="008E6FD4" w:rsidRPr="00AF1CBA">
        <w:rPr>
          <w:rFonts w:ascii="Times New Roman" w:hAnsi="Times New Roman" w:cs="Times New Roman"/>
        </w:rPr>
        <w:t xml:space="preserve">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572A5D" w:rsidRPr="00AF1CBA">
        <w:rPr>
          <w:rFonts w:ascii="Times New Roman" w:hAnsi="Times New Roman" w:cs="Times New Roman"/>
        </w:rPr>
        <w:t xml:space="preserve"> сельского </w:t>
      </w:r>
      <w:r w:rsidR="008E6FD4" w:rsidRPr="00AF1CBA">
        <w:rPr>
          <w:rFonts w:ascii="Times New Roman" w:hAnsi="Times New Roman" w:cs="Times New Roman"/>
        </w:rPr>
        <w:t xml:space="preserve">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8" w:name="sub_1012"/>
      <w:r w:rsidRPr="00AF1CBA">
        <w:rPr>
          <w:rFonts w:ascii="Times New Roman" w:hAnsi="Times New Roman" w:cs="Times New Roman"/>
        </w:rPr>
        <w:t>1</w:t>
      </w:r>
      <w:r w:rsidR="008E6FD4" w:rsidRPr="00AF1CBA">
        <w:rPr>
          <w:rFonts w:ascii="Times New Roman" w:hAnsi="Times New Roman" w:cs="Times New Roman"/>
        </w:rPr>
        <w:t>1</w:t>
      </w:r>
      <w:r w:rsidRPr="00AF1CBA">
        <w:rPr>
          <w:rFonts w:ascii="Times New Roman" w:hAnsi="Times New Roman" w:cs="Times New Roman"/>
        </w:rPr>
        <w:t xml:space="preserve">. </w:t>
      </w:r>
      <w:r w:rsidR="008E6FD4" w:rsidRPr="00AF1CBA">
        <w:rPr>
          <w:rFonts w:ascii="Times New Roman" w:hAnsi="Times New Roman" w:cs="Times New Roman"/>
        </w:rPr>
        <w:t>Муниципальный</w:t>
      </w:r>
      <w:r w:rsidRPr="00AF1CBA">
        <w:rPr>
          <w:rFonts w:ascii="Times New Roman" w:hAnsi="Times New Roman" w:cs="Times New Roman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bookmarkEnd w:id="8"/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>1</w:t>
      </w:r>
      <w:r w:rsidR="008E6FD4" w:rsidRPr="00AF1CBA">
        <w:rPr>
          <w:rFonts w:ascii="Times New Roman" w:hAnsi="Times New Roman" w:cs="Times New Roman"/>
        </w:rPr>
        <w:t>2</w:t>
      </w:r>
      <w:r w:rsidRPr="00AF1CBA">
        <w:rPr>
          <w:rFonts w:ascii="Times New Roman" w:hAnsi="Times New Roman" w:cs="Times New Roman"/>
        </w:rPr>
        <w:t xml:space="preserve">. </w:t>
      </w:r>
      <w:r w:rsidR="008E6FD4" w:rsidRPr="00AF1CBA">
        <w:rPr>
          <w:rFonts w:ascii="Times New Roman" w:hAnsi="Times New Roman" w:cs="Times New Roman"/>
        </w:rPr>
        <w:t xml:space="preserve">Администрации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 </w:t>
      </w:r>
      <w:r w:rsidR="008E6FD4" w:rsidRPr="00AF1CBA">
        <w:rPr>
          <w:rFonts w:ascii="Times New Roman" w:hAnsi="Times New Roman" w:cs="Times New Roman"/>
        </w:rPr>
        <w:t xml:space="preserve">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 xml:space="preserve">в течение 3 месяцев со дня поступления заявления, указанного в </w:t>
      </w:r>
      <w:hyperlink w:anchor="sub_1012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пункте 1</w:t>
        </w:r>
      </w:hyperlink>
      <w:r w:rsidR="008E6FD4" w:rsidRPr="00AF1CBA">
        <w:rPr>
          <w:rFonts w:ascii="Times New Roman" w:hAnsi="Times New Roman" w:cs="Times New Roman"/>
        </w:rPr>
        <w:t>1</w:t>
      </w:r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 xml:space="preserve">настоящего </w:t>
      </w:r>
      <w:r w:rsidR="008E6FD4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67CB8" w:rsidRPr="00AF1CBA" w:rsidRDefault="00667CB8">
      <w:pPr>
        <w:rPr>
          <w:rFonts w:ascii="Times New Roman" w:hAnsi="Times New Roman" w:cs="Times New Roman"/>
        </w:rPr>
      </w:pPr>
      <w:r w:rsidRPr="00AF1CBA">
        <w:rPr>
          <w:rFonts w:ascii="Times New Roman" w:hAnsi="Times New Roman" w:cs="Times New Roman"/>
        </w:rPr>
        <w:t xml:space="preserve">13. В случае если в отношении подарка, изготовленного из драгоценных металлов и (или) драгоценных камней, не поступило от </w:t>
      </w:r>
      <w:r w:rsidR="008E6FD4" w:rsidRPr="00AF1CBA">
        <w:rPr>
          <w:rFonts w:ascii="Times New Roman" w:hAnsi="Times New Roman" w:cs="Times New Roman"/>
        </w:rPr>
        <w:t>муниципальных</w:t>
      </w:r>
      <w:r w:rsidRPr="00AF1CBA">
        <w:rPr>
          <w:rFonts w:ascii="Times New Roman" w:hAnsi="Times New Roman" w:cs="Times New Roman"/>
        </w:rPr>
        <w:t xml:space="preserve"> служащих заявление, указанное в </w:t>
      </w:r>
      <w:hyperlink w:anchor="sub_1012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пункте 12</w:t>
        </w:r>
      </w:hyperlink>
      <w:r w:rsidRPr="00AF1CBA">
        <w:rPr>
          <w:rFonts w:ascii="Times New Roman" w:hAnsi="Times New Roman" w:cs="Times New Roman"/>
        </w:rPr>
        <w:t xml:space="preserve"> настоящего </w:t>
      </w:r>
      <w:r w:rsidR="008E6FD4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9" w:name="sub_1014"/>
      <w:r w:rsidRPr="00AF1CBA">
        <w:rPr>
          <w:rFonts w:ascii="Times New Roman" w:hAnsi="Times New Roman" w:cs="Times New Roman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пункте 12</w:t>
        </w:r>
      </w:hyperlink>
      <w:r w:rsidRPr="00AF1CBA">
        <w:rPr>
          <w:rFonts w:ascii="Times New Roman" w:hAnsi="Times New Roman" w:cs="Times New Roman"/>
        </w:rPr>
        <w:t xml:space="preserve"> настоящего </w:t>
      </w:r>
      <w:r w:rsidR="008E6FD4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 xml:space="preserve">оложения, может использоваться </w:t>
      </w:r>
      <w:r w:rsidR="008E6FD4" w:rsidRPr="00AF1CBA">
        <w:rPr>
          <w:rFonts w:ascii="Times New Roman" w:hAnsi="Times New Roman" w:cs="Times New Roman"/>
        </w:rPr>
        <w:t xml:space="preserve">Администрацией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>сельского</w:t>
      </w:r>
      <w:r w:rsidR="008E6FD4" w:rsidRPr="00AF1CBA">
        <w:rPr>
          <w:rFonts w:ascii="Times New Roman" w:hAnsi="Times New Roman" w:cs="Times New Roman"/>
        </w:rPr>
        <w:t xml:space="preserve"> </w:t>
      </w:r>
      <w:r w:rsidR="008E6FD4" w:rsidRPr="00AF1CBA">
        <w:rPr>
          <w:rFonts w:ascii="Times New Roman" w:hAnsi="Times New Roman" w:cs="Times New Roman"/>
        </w:rPr>
        <w:lastRenderedPageBreak/>
        <w:t xml:space="preserve">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>с учетом заключения комиссии или коллегиального органа о целесообразности использования подарка для обеспечения деятельности</w:t>
      </w:r>
      <w:r w:rsidR="008E6FD4" w:rsidRPr="00AF1CBA">
        <w:rPr>
          <w:rFonts w:ascii="Times New Roman" w:hAnsi="Times New Roman" w:cs="Times New Roman"/>
        </w:rPr>
        <w:t xml:space="preserve"> Администрации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 </w:t>
      </w:r>
      <w:r w:rsidR="008E6FD4" w:rsidRPr="00AF1CBA">
        <w:rPr>
          <w:rFonts w:ascii="Times New Roman" w:hAnsi="Times New Roman" w:cs="Times New Roman"/>
        </w:rPr>
        <w:t>муниципального образования Республики Калмыкия</w:t>
      </w:r>
      <w:r w:rsidRPr="00AF1CBA">
        <w:rPr>
          <w:rFonts w:ascii="Times New Roman" w:hAnsi="Times New Roman" w:cs="Times New Roman"/>
        </w:rPr>
        <w:t>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10" w:name="sub_1015"/>
      <w:bookmarkEnd w:id="9"/>
      <w:r w:rsidRPr="00AF1CBA">
        <w:rPr>
          <w:rFonts w:ascii="Times New Roman" w:hAnsi="Times New Roman" w:cs="Times New Roman"/>
        </w:rPr>
        <w:t xml:space="preserve">15. В случае нецелесообразности использования подарка </w:t>
      </w:r>
      <w:r w:rsidR="008E6FD4" w:rsidRPr="00AF1CBA">
        <w:rPr>
          <w:rFonts w:ascii="Times New Roman" w:hAnsi="Times New Roman" w:cs="Times New Roman"/>
        </w:rPr>
        <w:t xml:space="preserve">Главой </w:t>
      </w:r>
      <w:r w:rsidRPr="00AF1CBA">
        <w:rPr>
          <w:rFonts w:ascii="Times New Roman" w:hAnsi="Times New Roman" w:cs="Times New Roman"/>
        </w:rPr>
        <w:t xml:space="preserve">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 </w:t>
      </w:r>
      <w:r w:rsidR="008E6FD4" w:rsidRPr="00AF1CBA">
        <w:rPr>
          <w:rFonts w:ascii="Times New Roman" w:hAnsi="Times New Roman" w:cs="Times New Roman"/>
        </w:rPr>
        <w:t xml:space="preserve">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052C44" w:rsidRPr="00AF1CBA">
        <w:rPr>
          <w:rFonts w:ascii="Times New Roman" w:hAnsi="Times New Roman" w:cs="Times New Roman"/>
        </w:rPr>
        <w:t>Администраци</w:t>
      </w:r>
      <w:r w:rsidR="00B7471F" w:rsidRPr="00AF1CBA">
        <w:rPr>
          <w:rFonts w:ascii="Times New Roman" w:hAnsi="Times New Roman" w:cs="Times New Roman"/>
        </w:rPr>
        <w:t>ей</w:t>
      </w:r>
      <w:r w:rsidR="00052C44" w:rsidRPr="00AF1CBA">
        <w:rPr>
          <w:rFonts w:ascii="Times New Roman" w:hAnsi="Times New Roman" w:cs="Times New Roman"/>
        </w:rPr>
        <w:t xml:space="preserve">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 </w:t>
      </w:r>
      <w:r w:rsidR="00052C44" w:rsidRPr="00AF1CBA">
        <w:rPr>
          <w:rFonts w:ascii="Times New Roman" w:hAnsi="Times New Roman" w:cs="Times New Roman"/>
        </w:rPr>
        <w:t xml:space="preserve">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 xml:space="preserve">посредством проведения торгов в порядке, предусмотренном </w:t>
      </w:r>
      <w:hyperlink r:id="rId11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AF1CBA">
        <w:rPr>
          <w:rFonts w:ascii="Times New Roman" w:hAnsi="Times New Roman" w:cs="Times New Roman"/>
        </w:rPr>
        <w:t xml:space="preserve"> Российской Федерации.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11" w:name="sub_1016"/>
      <w:bookmarkEnd w:id="10"/>
      <w:r w:rsidRPr="00AF1CBA">
        <w:rPr>
          <w:rFonts w:ascii="Times New Roman" w:hAnsi="Times New Roman" w:cs="Times New Roman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пунктами 13</w:t>
        </w:r>
      </w:hyperlink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>и</w:t>
      </w:r>
      <w:r w:rsidRPr="00AF1CBA">
        <w:rPr>
          <w:rFonts w:ascii="Times New Roman" w:hAnsi="Times New Roman" w:cs="Times New Roman"/>
          <w:b/>
        </w:rPr>
        <w:t xml:space="preserve"> </w:t>
      </w:r>
      <w:hyperlink w:anchor="sub_1015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15</w:t>
        </w:r>
      </w:hyperlink>
      <w:r w:rsidRPr="00AF1CBA">
        <w:rPr>
          <w:rFonts w:ascii="Times New Roman" w:hAnsi="Times New Roman" w:cs="Times New Roman"/>
          <w:b/>
        </w:rPr>
        <w:t xml:space="preserve"> </w:t>
      </w:r>
      <w:r w:rsidRPr="00AF1CBA">
        <w:rPr>
          <w:rFonts w:ascii="Times New Roman" w:hAnsi="Times New Roman" w:cs="Times New Roman"/>
        </w:rPr>
        <w:t xml:space="preserve">настоящего </w:t>
      </w:r>
      <w:r w:rsidR="00052C44" w:rsidRPr="00AF1CBA">
        <w:rPr>
          <w:rFonts w:ascii="Times New Roman" w:hAnsi="Times New Roman" w:cs="Times New Roman"/>
        </w:rPr>
        <w:t>П</w:t>
      </w:r>
      <w:r w:rsidRPr="00AF1CBA">
        <w:rPr>
          <w:rFonts w:ascii="Times New Roman" w:hAnsi="Times New Roman" w:cs="Times New Roman"/>
        </w:rPr>
        <w:t xml:space="preserve">оложения, осуществляется субъектами оценочной деятельности в соответствии с </w:t>
      </w:r>
      <w:hyperlink r:id="rId12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AF1CBA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12" w:name="sub_1017"/>
      <w:bookmarkEnd w:id="11"/>
      <w:r w:rsidRPr="00AF1CBA">
        <w:rPr>
          <w:rFonts w:ascii="Times New Roman" w:hAnsi="Times New Roman" w:cs="Times New Roman"/>
        </w:rPr>
        <w:t xml:space="preserve">17. В случае если подарок не выкуплен или не реализован, </w:t>
      </w:r>
      <w:r w:rsidR="00052C44" w:rsidRPr="00AF1CBA">
        <w:rPr>
          <w:rFonts w:ascii="Times New Roman" w:hAnsi="Times New Roman" w:cs="Times New Roman"/>
        </w:rPr>
        <w:t xml:space="preserve">Главой 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</w:t>
      </w:r>
      <w:r w:rsidR="00052C44" w:rsidRPr="00AF1CBA">
        <w:rPr>
          <w:rFonts w:ascii="Times New Roman" w:hAnsi="Times New Roman" w:cs="Times New Roman"/>
        </w:rPr>
        <w:t xml:space="preserve"> муниципального образования Республики Калмыкия </w:t>
      </w:r>
      <w:r w:rsidRPr="00AF1CBA">
        <w:rPr>
          <w:rFonts w:ascii="Times New Roman" w:hAnsi="Times New Roman" w:cs="Times New Roman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67CB8" w:rsidRPr="00AF1CBA" w:rsidRDefault="00667CB8">
      <w:pPr>
        <w:rPr>
          <w:rFonts w:ascii="Times New Roman" w:hAnsi="Times New Roman" w:cs="Times New Roman"/>
        </w:rPr>
      </w:pPr>
      <w:bookmarkStart w:id="13" w:name="sub_1018"/>
      <w:bookmarkEnd w:id="12"/>
      <w:r w:rsidRPr="00AF1CBA">
        <w:rPr>
          <w:rFonts w:ascii="Times New Roman" w:hAnsi="Times New Roman" w:cs="Times New Roman"/>
        </w:rPr>
        <w:t>18. Средства, вырученные от реализации (выкупа) подарка, зачисляются в доход бюджета</w:t>
      </w:r>
      <w:r w:rsidR="00052C44" w:rsidRPr="00AF1CBA">
        <w:rPr>
          <w:rFonts w:ascii="Times New Roman" w:hAnsi="Times New Roman" w:cs="Times New Roman"/>
        </w:rPr>
        <w:t xml:space="preserve"> </w:t>
      </w:r>
      <w:r w:rsidR="00466B1F" w:rsidRPr="00AF1CBA">
        <w:rPr>
          <w:rFonts w:ascii="Times New Roman" w:hAnsi="Times New Roman" w:cs="Times New Roman"/>
        </w:rPr>
        <w:t xml:space="preserve">Кумского </w:t>
      </w:r>
      <w:r w:rsidR="00B7471F" w:rsidRPr="00AF1CBA">
        <w:rPr>
          <w:rFonts w:ascii="Times New Roman" w:hAnsi="Times New Roman" w:cs="Times New Roman"/>
        </w:rPr>
        <w:t xml:space="preserve"> сельского </w:t>
      </w:r>
      <w:r w:rsidR="00052C44" w:rsidRPr="00AF1CBA">
        <w:rPr>
          <w:rFonts w:ascii="Times New Roman" w:hAnsi="Times New Roman" w:cs="Times New Roman"/>
        </w:rPr>
        <w:t>муниципального образования Республики Калмыкия</w:t>
      </w:r>
      <w:r w:rsidRPr="00AF1CBA">
        <w:rPr>
          <w:rFonts w:ascii="Times New Roman" w:hAnsi="Times New Roman" w:cs="Times New Roman"/>
        </w:rPr>
        <w:t xml:space="preserve"> в порядке, установленном </w:t>
      </w:r>
      <w:hyperlink r:id="rId13" w:history="1">
        <w:r w:rsidRPr="00AF1CBA">
          <w:rPr>
            <w:rStyle w:val="a4"/>
            <w:rFonts w:ascii="Times New Roman" w:hAnsi="Times New Roman"/>
            <w:b w:val="0"/>
            <w:color w:val="auto"/>
          </w:rPr>
          <w:t>бюджетным законодательством</w:t>
        </w:r>
      </w:hyperlink>
      <w:r w:rsidRPr="00AF1CBA">
        <w:rPr>
          <w:rFonts w:ascii="Times New Roman" w:hAnsi="Times New Roman" w:cs="Times New Roman"/>
        </w:rPr>
        <w:t xml:space="preserve"> Российской Федерации.</w:t>
      </w:r>
    </w:p>
    <w:bookmarkEnd w:id="13"/>
    <w:p w:rsidR="00667CB8" w:rsidRPr="00AF1CBA" w:rsidRDefault="00667CB8">
      <w:pPr>
        <w:rPr>
          <w:rFonts w:ascii="Times New Roman" w:hAnsi="Times New Roman" w:cs="Times New Roman"/>
        </w:rPr>
      </w:pPr>
    </w:p>
    <w:p w:rsidR="00052C44" w:rsidRPr="00AF1CBA" w:rsidRDefault="00052C4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7471F" w:rsidRPr="00AF1CBA" w:rsidRDefault="00B7471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52C44" w:rsidRDefault="00052C4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50336" w:rsidRPr="00AF1CBA" w:rsidRDefault="00950336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52C44" w:rsidRDefault="00052C44">
      <w:pPr>
        <w:ind w:firstLine="698"/>
        <w:jc w:val="right"/>
        <w:rPr>
          <w:rStyle w:val="a3"/>
          <w:bCs/>
          <w:color w:val="auto"/>
          <w:sz w:val="26"/>
          <w:szCs w:val="26"/>
        </w:rPr>
      </w:pPr>
    </w:p>
    <w:p w:rsidR="00052C44" w:rsidRDefault="00052C44">
      <w:pPr>
        <w:ind w:firstLine="698"/>
        <w:jc w:val="right"/>
        <w:rPr>
          <w:rStyle w:val="a3"/>
          <w:bCs/>
          <w:color w:val="auto"/>
          <w:sz w:val="26"/>
          <w:szCs w:val="26"/>
        </w:rPr>
      </w:pPr>
    </w:p>
    <w:p w:rsidR="00052C44" w:rsidRPr="00052C44" w:rsidRDefault="00667CB8" w:rsidP="00052C44">
      <w:pPr>
        <w:ind w:left="4395" w:firstLine="0"/>
        <w:rPr>
          <w:sz w:val="22"/>
          <w:szCs w:val="22"/>
        </w:rPr>
      </w:pPr>
      <w:r w:rsidRPr="00052C44">
        <w:rPr>
          <w:rStyle w:val="a3"/>
          <w:b w:val="0"/>
          <w:bCs/>
          <w:color w:val="auto"/>
          <w:sz w:val="22"/>
          <w:szCs w:val="22"/>
        </w:rPr>
        <w:t>Приложение</w:t>
      </w:r>
      <w:r w:rsidRPr="00052C44">
        <w:rPr>
          <w:rStyle w:val="a3"/>
          <w:b w:val="0"/>
          <w:bCs/>
          <w:color w:val="auto"/>
          <w:sz w:val="22"/>
          <w:szCs w:val="22"/>
        </w:rPr>
        <w:br/>
        <w:t xml:space="preserve">к </w:t>
      </w:r>
      <w:hyperlink w:anchor="sub_1000" w:history="1">
        <w:r w:rsidR="00052C44" w:rsidRPr="00052C44">
          <w:rPr>
            <w:rStyle w:val="a4"/>
            <w:rFonts w:cs="Times New Roman CYR"/>
            <w:b w:val="0"/>
            <w:color w:val="auto"/>
            <w:sz w:val="22"/>
            <w:szCs w:val="22"/>
          </w:rPr>
          <w:t>П</w:t>
        </w:r>
        <w:r w:rsidRPr="00052C44">
          <w:rPr>
            <w:rStyle w:val="a4"/>
            <w:rFonts w:cs="Times New Roman CYR"/>
            <w:b w:val="0"/>
            <w:color w:val="auto"/>
            <w:sz w:val="22"/>
            <w:szCs w:val="22"/>
          </w:rPr>
          <w:t>оложению</w:t>
        </w:r>
      </w:hyperlink>
      <w:r w:rsidRPr="00052C44">
        <w:rPr>
          <w:rStyle w:val="a3"/>
          <w:bCs/>
          <w:color w:val="auto"/>
          <w:sz w:val="22"/>
          <w:szCs w:val="22"/>
        </w:rPr>
        <w:t xml:space="preserve"> </w:t>
      </w:r>
      <w:r w:rsidR="00052C44" w:rsidRPr="00052C44">
        <w:rPr>
          <w:sz w:val="22"/>
          <w:szCs w:val="22"/>
        </w:rPr>
        <w:t xml:space="preserve">о сообщении муниципальными служащими Администрации </w:t>
      </w:r>
      <w:r w:rsidR="0006528D" w:rsidRPr="00950336">
        <w:rPr>
          <w:rFonts w:ascii="Times New Roman" w:hAnsi="Times New Roman" w:cs="Times New Roman"/>
        </w:rPr>
        <w:t>Кумского</w:t>
      </w:r>
      <w:r w:rsidR="0006528D" w:rsidRPr="00B7471F">
        <w:rPr>
          <w:sz w:val="22"/>
          <w:szCs w:val="22"/>
        </w:rPr>
        <w:t xml:space="preserve"> </w:t>
      </w:r>
      <w:r w:rsidR="00B7471F" w:rsidRPr="00B7471F">
        <w:rPr>
          <w:sz w:val="22"/>
          <w:szCs w:val="22"/>
        </w:rPr>
        <w:t xml:space="preserve"> сельского</w:t>
      </w:r>
      <w:r w:rsidR="00052C44" w:rsidRPr="00052C44">
        <w:rPr>
          <w:sz w:val="22"/>
          <w:szCs w:val="22"/>
        </w:rPr>
        <w:t xml:space="preserve">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обязанностей, сдаче и оценке подарка, реализации (выкупе) и зачислении средств, вырученных от его реализации</w:t>
      </w:r>
    </w:p>
    <w:p w:rsidR="00667CB8" w:rsidRPr="00E0412D" w:rsidRDefault="00667CB8">
      <w:pPr>
        <w:ind w:firstLine="698"/>
        <w:jc w:val="right"/>
        <w:rPr>
          <w:sz w:val="26"/>
          <w:szCs w:val="26"/>
        </w:rPr>
      </w:pPr>
    </w:p>
    <w:p w:rsidR="00667CB8" w:rsidRPr="00E0412D" w:rsidRDefault="00667CB8">
      <w:pPr>
        <w:rPr>
          <w:sz w:val="26"/>
          <w:szCs w:val="26"/>
        </w:rPr>
      </w:pPr>
    </w:p>
    <w:p w:rsidR="00667CB8" w:rsidRPr="00052C44" w:rsidRDefault="00667CB8" w:rsidP="00052C44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052C44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Уведомление о получении подарка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052C44" w:rsidRDefault="00667CB8" w:rsidP="00052C44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52C44">
        <w:rPr>
          <w:rFonts w:ascii="Times New Roman" w:hAnsi="Times New Roman" w:cs="Times New Roman"/>
          <w:sz w:val="26"/>
          <w:szCs w:val="26"/>
        </w:rPr>
        <w:t xml:space="preserve">            Главе </w:t>
      </w:r>
      <w:r w:rsidR="0006528D" w:rsidRPr="00950336">
        <w:rPr>
          <w:rFonts w:ascii="Times New Roman" w:hAnsi="Times New Roman" w:cs="Times New Roman"/>
        </w:rPr>
        <w:t>Кумского</w:t>
      </w:r>
      <w:r w:rsidR="0006528D" w:rsidRPr="00B7471F">
        <w:rPr>
          <w:rFonts w:ascii="Times New Roman" w:hAnsi="Times New Roman" w:cs="Times New Roman"/>
          <w:sz w:val="26"/>
          <w:szCs w:val="26"/>
        </w:rPr>
        <w:t xml:space="preserve"> </w:t>
      </w:r>
      <w:r w:rsidR="00B7471F" w:rsidRPr="00B7471F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B7471F" w:rsidRPr="000D4E3B">
        <w:rPr>
          <w:sz w:val="26"/>
          <w:szCs w:val="26"/>
        </w:rPr>
        <w:t xml:space="preserve"> </w:t>
      </w:r>
      <w:r w:rsidR="00052C44" w:rsidRPr="00052C4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52C4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67CB8" w:rsidRPr="00052C44" w:rsidRDefault="00052C44" w:rsidP="00052C44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52C44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52C4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2C44">
        <w:rPr>
          <w:rFonts w:ascii="Times New Roman" w:hAnsi="Times New Roman" w:cs="Times New Roman"/>
          <w:sz w:val="26"/>
          <w:szCs w:val="26"/>
        </w:rPr>
        <w:t>от ______________</w:t>
      </w:r>
      <w:r w:rsidR="00052C4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52C4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52C44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052C44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2"/>
          <w:szCs w:val="22"/>
        </w:rPr>
      </w:pPr>
      <w:r w:rsidRPr="00052C44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52C44" w:rsidRPr="00052C4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52C44">
        <w:rPr>
          <w:rFonts w:ascii="Times New Roman" w:hAnsi="Times New Roman" w:cs="Times New Roman"/>
          <w:sz w:val="22"/>
          <w:szCs w:val="22"/>
        </w:rPr>
        <w:t xml:space="preserve"> (ф.и.о., занимаемая должность)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Уведомление о получении подарка от "___" ______________ 20__ г.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Извещаю о получении ________________________________________________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                                   (дата получения)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подарка(ов) на __________________________________________________________</w:t>
      </w:r>
    </w:p>
    <w:p w:rsidR="00052C44" w:rsidRDefault="00667CB8">
      <w:pPr>
        <w:pStyle w:val="ab"/>
        <w:rPr>
          <w:rFonts w:ascii="Times New Roman" w:hAnsi="Times New Roman" w:cs="Times New Roman"/>
          <w:sz w:val="22"/>
          <w:szCs w:val="22"/>
        </w:rPr>
      </w:pPr>
      <w:r w:rsidRPr="00052C4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 </w:t>
      </w:r>
      <w:r w:rsidRPr="00052C44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  <w:r w:rsidR="00052C44">
        <w:rPr>
          <w:rFonts w:ascii="Times New Roman" w:hAnsi="Times New Roman" w:cs="Times New Roman"/>
          <w:sz w:val="22"/>
          <w:szCs w:val="22"/>
        </w:rPr>
        <w:t xml:space="preserve"> </w:t>
      </w:r>
      <w:r w:rsidRPr="00052C44">
        <w:rPr>
          <w:rFonts w:ascii="Times New Roman" w:hAnsi="Times New Roman" w:cs="Times New Roman"/>
          <w:sz w:val="22"/>
          <w:szCs w:val="22"/>
        </w:rPr>
        <w:t xml:space="preserve">командировки,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667CB8" w:rsidRPr="00052C44" w:rsidRDefault="00052C44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67CB8" w:rsidRPr="00052C44">
        <w:rPr>
          <w:rFonts w:ascii="Times New Roman" w:hAnsi="Times New Roman" w:cs="Times New Roman"/>
          <w:sz w:val="22"/>
          <w:szCs w:val="22"/>
        </w:rPr>
        <w:t>другого официального мероприятия, место и дата проведения)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667CB8" w:rsidRPr="00052C4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CB8" w:rsidRPr="00052C44" w:rsidRDefault="00667CB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B8" w:rsidRPr="00052C44" w:rsidRDefault="00667CB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B8" w:rsidRPr="00052C44" w:rsidRDefault="00667CB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CB8" w:rsidRPr="00052C44" w:rsidRDefault="00667CB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  <w:hyperlink w:anchor="sub_1111" w:history="1">
              <w:r w:rsidRPr="00052C44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*</w:t>
              </w:r>
            </w:hyperlink>
          </w:p>
        </w:tc>
      </w:tr>
      <w:tr w:rsidR="00667CB8" w:rsidRPr="00052C4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B8" w:rsidRPr="00052C4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B8" w:rsidRPr="00052C4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B8" w:rsidRPr="00052C4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52C4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67CB8" w:rsidRPr="00052C44" w:rsidRDefault="00667CB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Приложение: _________________________________________ на ________ листах.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2"/>
          <w:szCs w:val="22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52C4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52C44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уведомление          ___________   _____________________ "__" ____ 20__г.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2"/>
          <w:szCs w:val="22"/>
        </w:rPr>
      </w:pPr>
      <w:r w:rsidRPr="00052C4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52C44">
        <w:rPr>
          <w:rFonts w:ascii="Times New Roman" w:hAnsi="Times New Roman" w:cs="Times New Roman"/>
          <w:sz w:val="22"/>
          <w:szCs w:val="22"/>
        </w:rPr>
        <w:t xml:space="preserve"> (подпись)   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</w:t>
      </w:r>
      <w:r w:rsidRPr="00052C4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Лицо, принявшее      ___________   _____________________ "__" ____ 20__г.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2"/>
          <w:szCs w:val="22"/>
        </w:rPr>
      </w:pPr>
      <w:r w:rsidRPr="00052C44">
        <w:rPr>
          <w:rFonts w:ascii="Times New Roman" w:hAnsi="Times New Roman" w:cs="Times New Roman"/>
          <w:sz w:val="26"/>
          <w:szCs w:val="26"/>
        </w:rPr>
        <w:t xml:space="preserve">уведомление          </w:t>
      </w:r>
      <w:r w:rsidR="00052C44">
        <w:rPr>
          <w:rFonts w:ascii="Times New Roman" w:hAnsi="Times New Roman" w:cs="Times New Roman"/>
          <w:sz w:val="26"/>
          <w:szCs w:val="26"/>
        </w:rPr>
        <w:t xml:space="preserve">   </w:t>
      </w:r>
      <w:r w:rsidRPr="00052C44">
        <w:rPr>
          <w:rFonts w:ascii="Times New Roman" w:hAnsi="Times New Roman" w:cs="Times New Roman"/>
          <w:sz w:val="26"/>
          <w:szCs w:val="26"/>
        </w:rPr>
        <w:t xml:space="preserve"> </w:t>
      </w:r>
      <w:r w:rsidRPr="00052C44">
        <w:rPr>
          <w:rFonts w:ascii="Times New Roman" w:hAnsi="Times New Roman" w:cs="Times New Roman"/>
          <w:sz w:val="22"/>
          <w:szCs w:val="22"/>
        </w:rPr>
        <w:t xml:space="preserve">(подпись)    </w:t>
      </w:r>
      <w:r w:rsidR="00052C44">
        <w:rPr>
          <w:rFonts w:ascii="Times New Roman" w:hAnsi="Times New Roman" w:cs="Times New Roman"/>
          <w:sz w:val="22"/>
          <w:szCs w:val="22"/>
        </w:rPr>
        <w:t xml:space="preserve">      </w:t>
      </w:r>
      <w:r w:rsidRPr="00052C44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667CB8" w:rsidRPr="00052C44" w:rsidRDefault="00052C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________________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667CB8" w:rsidRPr="00052C44" w:rsidRDefault="00667CB8">
      <w:pPr>
        <w:pStyle w:val="ab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"___" ________ 20__ г.</w:t>
      </w:r>
    </w:p>
    <w:p w:rsidR="00667CB8" w:rsidRPr="00052C44" w:rsidRDefault="00667CB8">
      <w:pPr>
        <w:rPr>
          <w:rFonts w:ascii="Times New Roman" w:hAnsi="Times New Roman" w:cs="Times New Roman"/>
          <w:sz w:val="26"/>
          <w:szCs w:val="26"/>
        </w:rPr>
      </w:pPr>
    </w:p>
    <w:p w:rsidR="00667CB8" w:rsidRPr="00052C44" w:rsidRDefault="00667CB8">
      <w:pPr>
        <w:pStyle w:val="ad"/>
        <w:rPr>
          <w:rFonts w:ascii="Times New Roman" w:hAnsi="Times New Roman" w:cs="Times New Roman"/>
          <w:sz w:val="26"/>
          <w:szCs w:val="26"/>
        </w:rPr>
      </w:pPr>
      <w:r w:rsidRPr="00052C4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67CB8" w:rsidRDefault="00667CB8" w:rsidP="00052C44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4" w:name="sub_1111"/>
      <w:r w:rsidRPr="00052C44">
        <w:rPr>
          <w:rFonts w:ascii="Times New Roman" w:hAnsi="Times New Roman" w:cs="Times New Roman"/>
          <w:sz w:val="22"/>
          <w:szCs w:val="22"/>
        </w:rPr>
        <w:t>* Заполняется при наличии документов, подтверждающих стоимость подарка.</w:t>
      </w:r>
      <w:bookmarkEnd w:id="14"/>
    </w:p>
    <w:sectPr w:rsidR="00667CB8" w:rsidSect="00693C20">
      <w:footerReference w:type="default" r:id="rId14"/>
      <w:pgSz w:w="11900" w:h="16800"/>
      <w:pgMar w:top="426" w:right="799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A8" w:rsidRDefault="00CA45A8" w:rsidP="008535F1">
      <w:r>
        <w:separator/>
      </w:r>
    </w:p>
  </w:endnote>
  <w:endnote w:type="continuationSeparator" w:id="1">
    <w:p w:rsidR="00CA45A8" w:rsidRDefault="00CA45A8" w:rsidP="0085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1"/>
      <w:gridCol w:w="3226"/>
      <w:gridCol w:w="3226"/>
    </w:tblGrid>
    <w:tr w:rsidR="00667CB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67CB8" w:rsidRDefault="00667C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7CB8" w:rsidRDefault="00667C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7CB8" w:rsidRDefault="00667C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A8" w:rsidRDefault="00CA45A8" w:rsidP="008535F1">
      <w:r>
        <w:separator/>
      </w:r>
    </w:p>
  </w:footnote>
  <w:footnote w:type="continuationSeparator" w:id="1">
    <w:p w:rsidR="00CA45A8" w:rsidRDefault="00CA45A8" w:rsidP="0085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4B63C44"/>
    <w:multiLevelType w:val="hybridMultilevel"/>
    <w:tmpl w:val="E7F4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412D"/>
    <w:rsid w:val="00035E65"/>
    <w:rsid w:val="00052C44"/>
    <w:rsid w:val="0006528D"/>
    <w:rsid w:val="000D4E3B"/>
    <w:rsid w:val="00297C93"/>
    <w:rsid w:val="00466B1F"/>
    <w:rsid w:val="004A717C"/>
    <w:rsid w:val="004E6B83"/>
    <w:rsid w:val="004E7611"/>
    <w:rsid w:val="00572A5D"/>
    <w:rsid w:val="00667CB8"/>
    <w:rsid w:val="00693C20"/>
    <w:rsid w:val="00787295"/>
    <w:rsid w:val="008535F1"/>
    <w:rsid w:val="008820DF"/>
    <w:rsid w:val="008E6FD4"/>
    <w:rsid w:val="00950336"/>
    <w:rsid w:val="00A20338"/>
    <w:rsid w:val="00A20867"/>
    <w:rsid w:val="00A27BB3"/>
    <w:rsid w:val="00AF1CBA"/>
    <w:rsid w:val="00B7471F"/>
    <w:rsid w:val="00C82581"/>
    <w:rsid w:val="00CA45A8"/>
    <w:rsid w:val="00CE7247"/>
    <w:rsid w:val="00CF35EA"/>
    <w:rsid w:val="00D64E6E"/>
    <w:rsid w:val="00DB14C3"/>
    <w:rsid w:val="00E0412D"/>
    <w:rsid w:val="00E5328C"/>
    <w:rsid w:val="00E620A2"/>
    <w:rsid w:val="00E7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E041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0412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rsid w:val="00CF35EA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rsid w:val="00E723B1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nternet.garant.ru/document?id=12012604&amp;sub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internet.garant.ru/document?id=12012509&amp;sub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64072&amp;sub=44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12367</Characters>
  <Application>Microsoft Office Word</Application>
  <DocSecurity>0</DocSecurity>
  <Lines>103</Lines>
  <Paragraphs>29</Paragraphs>
  <ScaleCrop>false</ScaleCrop>
  <Company>НПП "Гарант-Сервис"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«___»___________ 2019 г</dc:title>
  <dc:creator>НПП "Гарант-Сервис"</dc:creator>
  <dc:description>Документ экспортирован из системы ГАРАНТ</dc:description>
  <cp:lastModifiedBy>HP</cp:lastModifiedBy>
  <cp:revision>2</cp:revision>
  <cp:lastPrinted>2019-03-19T17:28:00Z</cp:lastPrinted>
  <dcterms:created xsi:type="dcterms:W3CDTF">2022-05-04T09:35:00Z</dcterms:created>
  <dcterms:modified xsi:type="dcterms:W3CDTF">2022-05-04T09:35:00Z</dcterms:modified>
</cp:coreProperties>
</file>